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E674EE" w:rsidP="00E674EE">
            <w:pPr>
              <w:jc w:val="left"/>
              <w:rPr>
                <w:bCs/>
              </w:rPr>
            </w:pPr>
            <w:r>
              <w:rPr>
                <w:bCs/>
              </w:rPr>
              <w:t>13</w:t>
            </w:r>
            <w:r w:rsidR="00F06834">
              <w:rPr>
                <w:bCs/>
              </w:rPr>
              <w:t xml:space="preserve"> мая </w:t>
            </w:r>
            <w:r w:rsidR="00B03DD7">
              <w:rPr>
                <w:bCs/>
              </w:rPr>
              <w:t>202</w:t>
            </w:r>
            <w:r w:rsidR="00F06834">
              <w:rPr>
                <w:bCs/>
              </w:rPr>
              <w:t>4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B8298F" w:rsidRPr="00400964" w:rsidRDefault="00B8298F" w:rsidP="006C5B28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E674EE">
              <w:t>80</w:t>
            </w:r>
            <w:r w:rsidRPr="00400964">
              <w:t>/</w:t>
            </w:r>
            <w:r w:rsidR="00E674EE">
              <w:t>44</w:t>
            </w:r>
            <w:r w:rsidR="006C5B28">
              <w:t>7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</w:t>
      </w:r>
      <w:r w:rsidR="00A022A0">
        <w:t>ов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12-</w:t>
      </w:r>
      <w:r w:rsidR="00F06834">
        <w:t>13</w:t>
      </w:r>
      <w:r>
        <w:t xml:space="preserve"> </w:t>
      </w:r>
    </w:p>
    <w:p w:rsidR="00711B82" w:rsidRDefault="00711B82" w:rsidP="00711B82">
      <w:pPr>
        <w:pStyle w:val="a4"/>
      </w:pPr>
      <w:r>
        <w:t xml:space="preserve">с правом решающего голоса </w:t>
      </w:r>
      <w:proofErr w:type="spellStart"/>
      <w:r w:rsidR="00F06834">
        <w:t>Вошиной</w:t>
      </w:r>
      <w:proofErr w:type="spellEnd"/>
      <w:r w:rsidR="00F06834">
        <w:t xml:space="preserve"> Натальи Алексеевны, Герасимовой Вероники Викторовны, Горюновой Елены Ивановны, Дроновой Татьяны Павловны, Рыковой Ольги Павловны, </w:t>
      </w:r>
      <w:proofErr w:type="spellStart"/>
      <w:r w:rsidR="00F06834">
        <w:t>Споняковой</w:t>
      </w:r>
      <w:proofErr w:type="spellEnd"/>
      <w:r w:rsidR="00F06834">
        <w:t xml:space="preserve"> Елены Анатольевны, Сурковой Екатерины Алексеевны</w:t>
      </w:r>
    </w:p>
    <w:p w:rsidR="000777C8" w:rsidRPr="0013754A" w:rsidRDefault="000777C8" w:rsidP="00711B82">
      <w:pPr>
        <w:pStyle w:val="a4"/>
      </w:pPr>
    </w:p>
    <w:p w:rsidR="00711B82" w:rsidRDefault="00711B82" w:rsidP="00F06834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</w:t>
      </w:r>
      <w:r w:rsidR="00A022A0">
        <w:rPr>
          <w:rFonts w:ascii="Times New Roman CYR" w:hAnsi="Times New Roman CYR"/>
          <w:b w:val="0"/>
        </w:rPr>
        <w:t>ых</w:t>
      </w:r>
      <w:r>
        <w:rPr>
          <w:rFonts w:ascii="Times New Roman CYR" w:hAnsi="Times New Roman CYR"/>
          <w:b w:val="0"/>
        </w:rPr>
        <w:t xml:space="preserve"> заявлени</w:t>
      </w:r>
      <w:r w:rsidR="00A022A0">
        <w:rPr>
          <w:rFonts w:ascii="Times New Roman CYR" w:hAnsi="Times New Roman CYR"/>
          <w:b w:val="0"/>
        </w:rPr>
        <w:t>й</w:t>
      </w:r>
      <w:r>
        <w:rPr>
          <w:rFonts w:ascii="Times New Roman CYR" w:hAnsi="Times New Roman CYR"/>
          <w:b w:val="0"/>
        </w:rPr>
        <w:t xml:space="preserve"> член</w:t>
      </w:r>
      <w:r w:rsidR="00A022A0">
        <w:rPr>
          <w:rFonts w:ascii="Times New Roman CYR" w:hAnsi="Times New Roman CYR"/>
          <w:b w:val="0"/>
        </w:rPr>
        <w:t>ов</w:t>
      </w:r>
      <w:r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F06834">
        <w:rPr>
          <w:rFonts w:ascii="Times New Roman CYR" w:hAnsi="Times New Roman CYR"/>
          <w:b w:val="0"/>
        </w:rPr>
        <w:t>13</w:t>
      </w:r>
      <w:r w:rsidR="00B8298F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с правом решающего голоса</w:t>
      </w:r>
      <w:r w:rsidR="006B067F">
        <w:rPr>
          <w:rFonts w:ascii="Times New Roman CYR" w:hAnsi="Times New Roman CYR"/>
          <w:b w:val="0"/>
        </w:rPr>
        <w:t xml:space="preserve"> </w:t>
      </w:r>
      <w:proofErr w:type="spellStart"/>
      <w:r w:rsidR="00F06834" w:rsidRPr="00F06834">
        <w:rPr>
          <w:b w:val="0"/>
        </w:rPr>
        <w:t>Вошиной</w:t>
      </w:r>
      <w:proofErr w:type="spellEnd"/>
      <w:r w:rsidR="00F06834" w:rsidRPr="00F06834">
        <w:rPr>
          <w:b w:val="0"/>
        </w:rPr>
        <w:t xml:space="preserve"> Натальи Алексеевны, Герасимовой Вероники Викторовны, Горюновой Елены Ивановны, Дроновой Татьяны Павловны, Рыковой Ольги Павловны, </w:t>
      </w:r>
      <w:proofErr w:type="spellStart"/>
      <w:r w:rsidR="00F06834" w:rsidRPr="00F06834">
        <w:rPr>
          <w:b w:val="0"/>
        </w:rPr>
        <w:t>Споняковой</w:t>
      </w:r>
      <w:proofErr w:type="spellEnd"/>
      <w:r w:rsidR="00F06834" w:rsidRPr="00F06834">
        <w:rPr>
          <w:b w:val="0"/>
        </w:rPr>
        <w:t xml:space="preserve"> Елены Анатольевны, Сурковой Екатерины Алексеевны</w:t>
      </w:r>
      <w:r w:rsidR="00F06834"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</w:t>
      </w:r>
      <w:r w:rsidR="00BC4261">
        <w:rPr>
          <w:rFonts w:ascii="Times New Roman CYR" w:hAnsi="Times New Roman CYR"/>
          <w:b w:val="0"/>
        </w:rPr>
        <w:t>«</w:t>
      </w:r>
      <w:r w:rsidRPr="00033B83">
        <w:rPr>
          <w:rFonts w:ascii="Times New Roman CYR" w:hAnsi="Times New Roman CYR"/>
          <w:b w:val="0"/>
        </w:rPr>
        <w:t>а</w:t>
      </w:r>
      <w:r w:rsidR="00BC4261">
        <w:rPr>
          <w:rFonts w:ascii="Times New Roman CYR" w:hAnsi="Times New Roman CYR"/>
          <w:b w:val="0"/>
        </w:rPr>
        <w:t>»</w:t>
      </w:r>
      <w:r w:rsidRPr="00033B83">
        <w:rPr>
          <w:rFonts w:ascii="Times New Roman CYR" w:hAnsi="Times New Roman CYR"/>
          <w:b w:val="0"/>
        </w:rPr>
        <w:t xml:space="preserve">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BC4261">
        <w:rPr>
          <w:rFonts w:ascii="Times New Roman CYR" w:hAnsi="Times New Roman CYR"/>
          <w:b w:val="0"/>
        </w:rPr>
        <w:t>«</w:t>
      </w:r>
      <w:r w:rsidRPr="00033B83">
        <w:rPr>
          <w:rFonts w:ascii="Times New Roman CYR" w:hAnsi="Times New Roman CYR"/>
          <w:b w:val="0"/>
        </w:rPr>
        <w:t>Об основных гарантиях избирательных прав и права на участие в референдуме граждан Российской Федерации</w:t>
      </w:r>
      <w:r w:rsidR="00BC4261">
        <w:rPr>
          <w:rFonts w:ascii="Times New Roman CYR" w:hAnsi="Times New Roman CYR"/>
          <w:b w:val="0"/>
        </w:rPr>
        <w:t>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B8298F" w:rsidRPr="00581D7B" w:rsidRDefault="00B8298F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711B82" w:rsidRPr="007577C8" w:rsidRDefault="00711B82" w:rsidP="00B8298F">
      <w:pPr>
        <w:pStyle w:val="a4"/>
        <w:ind w:firstLine="720"/>
        <w:jc w:val="both"/>
        <w:rPr>
          <w:b w:val="0"/>
          <w:color w:val="000000"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F06834">
        <w:rPr>
          <w:rFonts w:ascii="Times New Roman CYR" w:hAnsi="Times New Roman CYR"/>
          <w:b w:val="0"/>
        </w:rPr>
        <w:t>13</w:t>
      </w:r>
      <w:r w:rsidRPr="002F7582">
        <w:rPr>
          <w:rFonts w:ascii="Times New Roman CYR" w:hAnsi="Times New Roman CYR"/>
          <w:b w:val="0"/>
        </w:rPr>
        <w:t xml:space="preserve"> с правом решающего голоса</w:t>
      </w:r>
      <w:r w:rsidR="00F06834">
        <w:rPr>
          <w:rFonts w:ascii="Times New Roman CYR" w:hAnsi="Times New Roman CYR"/>
          <w:b w:val="0"/>
        </w:rPr>
        <w:t xml:space="preserve"> </w:t>
      </w:r>
      <w:proofErr w:type="spellStart"/>
      <w:r w:rsidR="00F06834" w:rsidRPr="00F06834">
        <w:rPr>
          <w:b w:val="0"/>
        </w:rPr>
        <w:t>Вошиной</w:t>
      </w:r>
      <w:proofErr w:type="spellEnd"/>
      <w:r w:rsidR="00F06834" w:rsidRPr="00F06834">
        <w:rPr>
          <w:b w:val="0"/>
        </w:rPr>
        <w:t xml:space="preserve"> Натальи Алексеевны</w:t>
      </w:r>
      <w:r w:rsidR="004750E0">
        <w:rPr>
          <w:b w:val="0"/>
        </w:rPr>
        <w:t>,</w:t>
      </w:r>
      <w:r>
        <w:rPr>
          <w:b w:val="0"/>
          <w:bCs/>
        </w:rPr>
        <w:t xml:space="preserve"> назначенно</w:t>
      </w:r>
      <w:r w:rsidR="00881BE7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 </w:t>
      </w:r>
      <w:r w:rsidR="00BC4261">
        <w:rPr>
          <w:b w:val="0"/>
          <w:bCs/>
        </w:rPr>
        <w:t>с</w:t>
      </w:r>
      <w:r w:rsidR="00BC4261" w:rsidRPr="00503EE7">
        <w:rPr>
          <w:b w:val="0"/>
          <w:color w:val="000000"/>
          <w:szCs w:val="28"/>
        </w:rPr>
        <w:t>обрани</w:t>
      </w:r>
      <w:r w:rsidR="00BC4261">
        <w:rPr>
          <w:b w:val="0"/>
          <w:color w:val="000000"/>
          <w:szCs w:val="28"/>
        </w:rPr>
        <w:t>я</w:t>
      </w:r>
      <w:r w:rsidR="00BC4261" w:rsidRPr="00503EE7">
        <w:rPr>
          <w:b w:val="0"/>
          <w:color w:val="000000"/>
          <w:szCs w:val="28"/>
        </w:rPr>
        <w:t xml:space="preserve"> избирателей по месту </w:t>
      </w:r>
      <w:r w:rsidR="00F06834">
        <w:rPr>
          <w:b w:val="0"/>
          <w:color w:val="000000"/>
          <w:szCs w:val="28"/>
        </w:rPr>
        <w:t>жительства</w:t>
      </w:r>
      <w:r w:rsidR="007B332A" w:rsidRPr="007577C8">
        <w:rPr>
          <w:b w:val="0"/>
          <w:color w:val="000000"/>
          <w:szCs w:val="28"/>
        </w:rPr>
        <w:t>.</w:t>
      </w:r>
    </w:p>
    <w:p w:rsidR="00F06834" w:rsidRDefault="00A022A0" w:rsidP="00F06834">
      <w:pPr>
        <w:pStyle w:val="a4"/>
        <w:ind w:firstLine="720"/>
        <w:jc w:val="both"/>
        <w:rPr>
          <w:color w:val="000000"/>
          <w:szCs w:val="28"/>
        </w:rPr>
      </w:pPr>
      <w:r>
        <w:rPr>
          <w:rFonts w:ascii="Times New Roman CYR" w:hAnsi="Times New Roman CYR"/>
          <w:b w:val="0"/>
        </w:rPr>
        <w:t>2. Досрочно прекратить полномочия члена участковой избирательной комиссии избирательного участка № 12-</w:t>
      </w:r>
      <w:r w:rsidR="00F06834">
        <w:rPr>
          <w:rFonts w:ascii="Times New Roman CYR" w:hAnsi="Times New Roman CYR"/>
          <w:b w:val="0"/>
        </w:rPr>
        <w:t>13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F06834" w:rsidRPr="00F06834">
        <w:rPr>
          <w:b w:val="0"/>
        </w:rPr>
        <w:t>Герасимовой Вероники Викторовны</w:t>
      </w:r>
      <w:r w:rsidRPr="00B835DC">
        <w:rPr>
          <w:b w:val="0"/>
          <w:bCs/>
        </w:rPr>
        <w:t>,</w:t>
      </w:r>
      <w:r>
        <w:rPr>
          <w:b w:val="0"/>
          <w:bCs/>
        </w:rPr>
        <w:t xml:space="preserve"> назначенно</w:t>
      </w:r>
      <w:r w:rsidR="00881BE7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</w:t>
      </w:r>
      <w:r w:rsidR="00BC4261">
        <w:rPr>
          <w:b w:val="0"/>
          <w:bCs/>
        </w:rPr>
        <w:t xml:space="preserve"> </w:t>
      </w:r>
      <w:r w:rsidR="00F06834" w:rsidRPr="00F06834">
        <w:rPr>
          <w:b w:val="0"/>
          <w:color w:val="000000"/>
          <w:szCs w:val="28"/>
        </w:rPr>
        <w:t>Лебедянско</w:t>
      </w:r>
      <w:r w:rsidR="00F06834">
        <w:rPr>
          <w:b w:val="0"/>
          <w:color w:val="000000"/>
          <w:szCs w:val="28"/>
        </w:rPr>
        <w:t>го</w:t>
      </w:r>
      <w:r w:rsidR="00F06834" w:rsidRPr="00F06834">
        <w:rPr>
          <w:b w:val="0"/>
          <w:color w:val="000000"/>
          <w:szCs w:val="28"/>
        </w:rPr>
        <w:t xml:space="preserve"> местно</w:t>
      </w:r>
      <w:r w:rsidR="00F06834">
        <w:rPr>
          <w:b w:val="0"/>
          <w:color w:val="000000"/>
          <w:szCs w:val="28"/>
        </w:rPr>
        <w:t>го</w:t>
      </w:r>
      <w:r w:rsidR="00F06834" w:rsidRPr="00F06834">
        <w:rPr>
          <w:b w:val="0"/>
          <w:color w:val="000000"/>
          <w:szCs w:val="28"/>
        </w:rPr>
        <w:t xml:space="preserve"> отделени</w:t>
      </w:r>
      <w:r w:rsidR="00F06834">
        <w:rPr>
          <w:b w:val="0"/>
          <w:color w:val="000000"/>
          <w:szCs w:val="28"/>
        </w:rPr>
        <w:t>я</w:t>
      </w:r>
      <w:r w:rsidR="00F06834" w:rsidRPr="00F06834">
        <w:rPr>
          <w:b w:val="0"/>
          <w:color w:val="000000"/>
          <w:szCs w:val="28"/>
        </w:rPr>
        <w:t xml:space="preserve"> Липецкого регионального отделения Всероссийской политической партии </w:t>
      </w:r>
      <w:r w:rsidR="00F06834" w:rsidRPr="00F06834">
        <w:rPr>
          <w:color w:val="000000"/>
          <w:szCs w:val="28"/>
        </w:rPr>
        <w:t>«ЕДИНАЯ РОССИЯ»</w:t>
      </w:r>
      <w:r w:rsidRPr="00F06834">
        <w:rPr>
          <w:color w:val="000000"/>
          <w:szCs w:val="28"/>
        </w:rPr>
        <w:t>.</w:t>
      </w:r>
    </w:p>
    <w:p w:rsidR="00F06834" w:rsidRPr="00F06834" w:rsidRDefault="00F06834" w:rsidP="00F06834">
      <w:pPr>
        <w:pStyle w:val="a4"/>
        <w:ind w:firstLine="720"/>
        <w:jc w:val="both"/>
        <w:rPr>
          <w:b w:val="0"/>
          <w:color w:val="000000"/>
          <w:szCs w:val="28"/>
        </w:rPr>
      </w:pPr>
      <w:r w:rsidRPr="00F06834">
        <w:rPr>
          <w:b w:val="0"/>
          <w:color w:val="000000"/>
          <w:szCs w:val="28"/>
        </w:rPr>
        <w:t xml:space="preserve">3. </w:t>
      </w:r>
      <w:r w:rsidRPr="00F06834">
        <w:rPr>
          <w:rFonts w:ascii="Times New Roman CYR" w:hAnsi="Times New Roman CYR"/>
          <w:b w:val="0"/>
        </w:rPr>
        <w:t>Досрочно</w:t>
      </w:r>
      <w:r>
        <w:rPr>
          <w:rFonts w:ascii="Times New Roman CYR" w:hAnsi="Times New Roman CYR"/>
          <w:b w:val="0"/>
        </w:rPr>
        <w:t xml:space="preserve"> прекратить полномочия члена участковой избирательной комиссии избирательного участка № 12-13 с правом решающего голоса </w:t>
      </w:r>
      <w:r w:rsidRPr="00F06834">
        <w:rPr>
          <w:b w:val="0"/>
        </w:rPr>
        <w:t>Горюновой Елены Ивановны</w:t>
      </w:r>
      <w:r w:rsidRPr="00B835DC">
        <w:rPr>
          <w:b w:val="0"/>
          <w:bCs/>
        </w:rPr>
        <w:t>,</w:t>
      </w:r>
      <w:r>
        <w:rPr>
          <w:b w:val="0"/>
          <w:bCs/>
        </w:rPr>
        <w:t xml:space="preserve"> назначенной в состав участковой комиссии по предложению </w:t>
      </w:r>
      <w:r w:rsidRPr="00F06834">
        <w:rPr>
          <w:b w:val="0"/>
          <w:color w:val="000000"/>
          <w:szCs w:val="28"/>
        </w:rPr>
        <w:t>Регионально</w:t>
      </w:r>
      <w:r>
        <w:rPr>
          <w:b w:val="0"/>
          <w:color w:val="000000"/>
          <w:szCs w:val="28"/>
        </w:rPr>
        <w:t>го</w:t>
      </w:r>
      <w:r w:rsidRPr="00F06834">
        <w:rPr>
          <w:b w:val="0"/>
          <w:color w:val="000000"/>
          <w:szCs w:val="28"/>
        </w:rPr>
        <w:t xml:space="preserve"> отделени</w:t>
      </w:r>
      <w:r>
        <w:rPr>
          <w:b w:val="0"/>
          <w:color w:val="000000"/>
          <w:szCs w:val="28"/>
        </w:rPr>
        <w:t>я</w:t>
      </w:r>
      <w:r w:rsidRPr="00F06834">
        <w:rPr>
          <w:b w:val="0"/>
          <w:color w:val="000000"/>
          <w:szCs w:val="28"/>
        </w:rPr>
        <w:t xml:space="preserve"> Политической партии </w:t>
      </w:r>
      <w:r w:rsidRPr="00F06834">
        <w:rPr>
          <w:color w:val="000000"/>
          <w:szCs w:val="28"/>
        </w:rPr>
        <w:t>«Российская партия пенсионеров за социальную справедливость»</w:t>
      </w:r>
      <w:r w:rsidRPr="00F06834">
        <w:rPr>
          <w:b w:val="0"/>
          <w:color w:val="000000"/>
          <w:szCs w:val="28"/>
        </w:rPr>
        <w:t xml:space="preserve"> в Липецкой области</w:t>
      </w:r>
      <w:r>
        <w:rPr>
          <w:b w:val="0"/>
          <w:color w:val="000000"/>
          <w:szCs w:val="28"/>
        </w:rPr>
        <w:t>.</w:t>
      </w:r>
    </w:p>
    <w:p w:rsidR="00F06834" w:rsidRPr="00F06834" w:rsidRDefault="00F06834" w:rsidP="00F06834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 xml:space="preserve">4. Досрочно прекратить полномочия члена участковой избирательной комиссии избирательного участка № 12-13 с правом решающего голоса </w:t>
      </w:r>
      <w:r w:rsidRPr="00F06834">
        <w:rPr>
          <w:b w:val="0"/>
        </w:rPr>
        <w:t>Дроновой Татьяны Павловны</w:t>
      </w:r>
      <w:r w:rsidRPr="00B835DC">
        <w:rPr>
          <w:b w:val="0"/>
          <w:bCs/>
        </w:rPr>
        <w:t>,</w:t>
      </w:r>
      <w:r>
        <w:rPr>
          <w:b w:val="0"/>
          <w:bCs/>
        </w:rPr>
        <w:t xml:space="preserve"> назначенной в состав участковой комиссии по предложению </w:t>
      </w:r>
      <w:r w:rsidRPr="00F06834">
        <w:rPr>
          <w:b w:val="0"/>
          <w:color w:val="000000"/>
          <w:szCs w:val="28"/>
        </w:rPr>
        <w:t>Лебедянско</w:t>
      </w:r>
      <w:r>
        <w:rPr>
          <w:b w:val="0"/>
          <w:color w:val="000000"/>
          <w:szCs w:val="28"/>
        </w:rPr>
        <w:t>го</w:t>
      </w:r>
      <w:r w:rsidRPr="00F06834">
        <w:rPr>
          <w:b w:val="0"/>
          <w:color w:val="000000"/>
          <w:szCs w:val="28"/>
        </w:rPr>
        <w:t xml:space="preserve"> районно</w:t>
      </w:r>
      <w:r>
        <w:rPr>
          <w:b w:val="0"/>
          <w:color w:val="000000"/>
          <w:szCs w:val="28"/>
        </w:rPr>
        <w:t>го</w:t>
      </w:r>
      <w:r w:rsidRPr="00F06834">
        <w:rPr>
          <w:b w:val="0"/>
          <w:color w:val="000000"/>
          <w:szCs w:val="28"/>
        </w:rPr>
        <w:t xml:space="preserve"> отделени</w:t>
      </w:r>
      <w:r>
        <w:rPr>
          <w:b w:val="0"/>
          <w:color w:val="000000"/>
          <w:szCs w:val="28"/>
        </w:rPr>
        <w:t>я</w:t>
      </w:r>
      <w:r w:rsidRPr="00F06834">
        <w:rPr>
          <w:b w:val="0"/>
          <w:color w:val="000000"/>
          <w:szCs w:val="28"/>
        </w:rPr>
        <w:t xml:space="preserve"> Липецкого областного отделения политической партии </w:t>
      </w:r>
      <w:r w:rsidRPr="00F06834">
        <w:rPr>
          <w:color w:val="000000"/>
          <w:szCs w:val="28"/>
        </w:rPr>
        <w:t>«КОММУНИСТИЧЕСКАЯ ПАРТИЯ РОССИЙСКОЙ ФЕДЕРАЦИИ»</w:t>
      </w:r>
      <w:r>
        <w:rPr>
          <w:color w:val="000000"/>
          <w:szCs w:val="28"/>
        </w:rPr>
        <w:t>.</w:t>
      </w:r>
    </w:p>
    <w:p w:rsidR="00F06834" w:rsidRPr="00F06834" w:rsidRDefault="00F06834" w:rsidP="00F06834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lastRenderedPageBreak/>
        <w:t xml:space="preserve">5. Досрочно прекратить полномочия члена участковой избирательной комиссии избирательного участка № 12-13 с правом решающего голоса </w:t>
      </w:r>
      <w:r w:rsidRPr="00F06834">
        <w:rPr>
          <w:b w:val="0"/>
        </w:rPr>
        <w:t>Рыковой Ольги Павловны</w:t>
      </w:r>
      <w:r w:rsidRPr="00B835DC">
        <w:rPr>
          <w:b w:val="0"/>
          <w:bCs/>
        </w:rPr>
        <w:t>,</w:t>
      </w:r>
      <w:r>
        <w:rPr>
          <w:b w:val="0"/>
          <w:bCs/>
        </w:rPr>
        <w:t xml:space="preserve"> назначенной в состав участковой комиссии по предложению </w:t>
      </w:r>
      <w:r w:rsidRPr="00F06834">
        <w:rPr>
          <w:b w:val="0"/>
          <w:color w:val="000000"/>
          <w:szCs w:val="28"/>
        </w:rPr>
        <w:t>Регионально</w:t>
      </w:r>
      <w:r>
        <w:rPr>
          <w:b w:val="0"/>
          <w:color w:val="000000"/>
          <w:szCs w:val="28"/>
        </w:rPr>
        <w:t>го</w:t>
      </w:r>
      <w:r w:rsidRPr="00F06834">
        <w:rPr>
          <w:b w:val="0"/>
          <w:color w:val="000000"/>
          <w:szCs w:val="28"/>
        </w:rPr>
        <w:t xml:space="preserve"> отделени</w:t>
      </w:r>
      <w:r>
        <w:rPr>
          <w:b w:val="0"/>
          <w:color w:val="000000"/>
          <w:szCs w:val="28"/>
        </w:rPr>
        <w:t>я</w:t>
      </w:r>
      <w:r w:rsidRPr="00F06834">
        <w:rPr>
          <w:b w:val="0"/>
          <w:color w:val="000000"/>
          <w:szCs w:val="28"/>
        </w:rPr>
        <w:t xml:space="preserve"> </w:t>
      </w:r>
      <w:r w:rsidRPr="00F06834">
        <w:rPr>
          <w:color w:val="000000"/>
          <w:szCs w:val="28"/>
        </w:rPr>
        <w:t>ВСЕРОССИЙСКОЙ ПОЛИТИЧЕСКОЙ ПАРТИИ «РОДИНА»</w:t>
      </w:r>
      <w:r w:rsidRPr="00F06834">
        <w:rPr>
          <w:b w:val="0"/>
          <w:color w:val="000000"/>
          <w:szCs w:val="28"/>
        </w:rPr>
        <w:t xml:space="preserve"> в Липецкой области</w:t>
      </w:r>
      <w:r>
        <w:rPr>
          <w:b w:val="0"/>
          <w:color w:val="000000"/>
          <w:szCs w:val="28"/>
        </w:rPr>
        <w:t>.</w:t>
      </w:r>
    </w:p>
    <w:p w:rsidR="00BB068D" w:rsidRDefault="00516E5A" w:rsidP="00BB068D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>6</w:t>
      </w:r>
      <w:r w:rsidR="00F06834">
        <w:rPr>
          <w:rFonts w:ascii="Times New Roman CYR" w:hAnsi="Times New Roman CYR"/>
          <w:b w:val="0"/>
        </w:rPr>
        <w:t xml:space="preserve">. Досрочно прекратить полномочия члена участковой избирательной комиссии избирательного участка № 12-13 с правом решающего голоса </w:t>
      </w:r>
      <w:proofErr w:type="spellStart"/>
      <w:r w:rsidRPr="00F06834">
        <w:rPr>
          <w:b w:val="0"/>
        </w:rPr>
        <w:t>Споняковой</w:t>
      </w:r>
      <w:proofErr w:type="spellEnd"/>
      <w:r w:rsidRPr="00F06834">
        <w:rPr>
          <w:b w:val="0"/>
        </w:rPr>
        <w:t xml:space="preserve"> Елены Анатольевны</w:t>
      </w:r>
      <w:r w:rsidR="00F06834" w:rsidRPr="00B835DC">
        <w:rPr>
          <w:b w:val="0"/>
          <w:bCs/>
        </w:rPr>
        <w:t>,</w:t>
      </w:r>
      <w:r w:rsidR="00F06834">
        <w:rPr>
          <w:b w:val="0"/>
          <w:bCs/>
        </w:rPr>
        <w:t xml:space="preserve"> назначенной в состав участковой комиссии по предложению </w:t>
      </w:r>
      <w:r w:rsidRPr="00516E5A">
        <w:rPr>
          <w:b w:val="0"/>
          <w:color w:val="000000"/>
          <w:szCs w:val="28"/>
        </w:rPr>
        <w:t>Липецко</w:t>
      </w:r>
      <w:r>
        <w:rPr>
          <w:b w:val="0"/>
          <w:color w:val="000000"/>
          <w:szCs w:val="28"/>
        </w:rPr>
        <w:t>го</w:t>
      </w:r>
      <w:r w:rsidRPr="00516E5A">
        <w:rPr>
          <w:b w:val="0"/>
          <w:color w:val="000000"/>
          <w:szCs w:val="28"/>
        </w:rPr>
        <w:t xml:space="preserve"> регионально</w:t>
      </w:r>
      <w:r>
        <w:rPr>
          <w:b w:val="0"/>
          <w:color w:val="000000"/>
          <w:szCs w:val="28"/>
        </w:rPr>
        <w:t>го</w:t>
      </w:r>
      <w:r w:rsidRPr="00516E5A">
        <w:rPr>
          <w:b w:val="0"/>
          <w:color w:val="000000"/>
          <w:szCs w:val="28"/>
        </w:rPr>
        <w:t xml:space="preserve"> отделени</w:t>
      </w:r>
      <w:r>
        <w:rPr>
          <w:b w:val="0"/>
          <w:color w:val="000000"/>
          <w:szCs w:val="28"/>
        </w:rPr>
        <w:t>я</w:t>
      </w:r>
      <w:r w:rsidRPr="00516E5A">
        <w:rPr>
          <w:b w:val="0"/>
          <w:color w:val="000000"/>
          <w:szCs w:val="28"/>
        </w:rPr>
        <w:t xml:space="preserve"> Политической партии </w:t>
      </w:r>
      <w:r w:rsidRPr="00516E5A">
        <w:rPr>
          <w:color w:val="000000"/>
          <w:szCs w:val="28"/>
        </w:rPr>
        <w:t>ЛДПР</w:t>
      </w:r>
      <w:r w:rsidRPr="00516E5A">
        <w:rPr>
          <w:b w:val="0"/>
          <w:color w:val="000000"/>
          <w:szCs w:val="28"/>
        </w:rPr>
        <w:t xml:space="preserve"> - Либерально-демократической партии России</w:t>
      </w:r>
      <w:r>
        <w:rPr>
          <w:b w:val="0"/>
          <w:color w:val="000000"/>
          <w:szCs w:val="28"/>
        </w:rPr>
        <w:t>.</w:t>
      </w:r>
      <w:r w:rsidR="00BB068D">
        <w:rPr>
          <w:b w:val="0"/>
          <w:color w:val="000000"/>
          <w:szCs w:val="28"/>
        </w:rPr>
        <w:t xml:space="preserve"> </w:t>
      </w:r>
    </w:p>
    <w:p w:rsidR="00F06834" w:rsidRPr="00BB068D" w:rsidRDefault="00BB068D" w:rsidP="00F06834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 xml:space="preserve">7. </w:t>
      </w:r>
      <w:r>
        <w:rPr>
          <w:rFonts w:ascii="Times New Roman CYR" w:hAnsi="Times New Roman CYR"/>
          <w:b w:val="0"/>
        </w:rPr>
        <w:t xml:space="preserve">Досрочно прекратить полномочия члена участковой избирательной комиссии избирательного участка № 12-13 с правом решающего голоса </w:t>
      </w:r>
      <w:r w:rsidRPr="00BB068D">
        <w:rPr>
          <w:b w:val="0"/>
        </w:rPr>
        <w:t>Сурковой Екатерины Алексеевны</w:t>
      </w:r>
      <w:r w:rsidRPr="00B835DC">
        <w:rPr>
          <w:b w:val="0"/>
          <w:bCs/>
        </w:rPr>
        <w:t>,</w:t>
      </w:r>
      <w:r>
        <w:rPr>
          <w:b w:val="0"/>
          <w:bCs/>
        </w:rPr>
        <w:t xml:space="preserve"> назначенной в состав участковой комиссии по предложению </w:t>
      </w:r>
      <w:r w:rsidRPr="00BB068D">
        <w:rPr>
          <w:b w:val="0"/>
          <w:color w:val="000000"/>
          <w:szCs w:val="28"/>
        </w:rPr>
        <w:t>ЛИПЕЦКО</w:t>
      </w:r>
      <w:r>
        <w:rPr>
          <w:b w:val="0"/>
          <w:color w:val="000000"/>
          <w:szCs w:val="28"/>
        </w:rPr>
        <w:t>ГО</w:t>
      </w:r>
      <w:r w:rsidRPr="00BB068D">
        <w:rPr>
          <w:b w:val="0"/>
          <w:color w:val="000000"/>
          <w:szCs w:val="28"/>
        </w:rPr>
        <w:t xml:space="preserve"> ОБЛАСТНО</w:t>
      </w:r>
      <w:r>
        <w:rPr>
          <w:b w:val="0"/>
          <w:color w:val="000000"/>
          <w:szCs w:val="28"/>
        </w:rPr>
        <w:t>ГО</w:t>
      </w:r>
      <w:r w:rsidRPr="00BB068D">
        <w:rPr>
          <w:b w:val="0"/>
          <w:color w:val="000000"/>
          <w:szCs w:val="28"/>
        </w:rPr>
        <w:t xml:space="preserve"> ОТДЕЛЕНИ</w:t>
      </w:r>
      <w:r>
        <w:rPr>
          <w:b w:val="0"/>
          <w:color w:val="000000"/>
          <w:szCs w:val="28"/>
        </w:rPr>
        <w:t>Я</w:t>
      </w:r>
      <w:r w:rsidRPr="00BB068D">
        <w:rPr>
          <w:b w:val="0"/>
          <w:color w:val="000000"/>
          <w:szCs w:val="28"/>
        </w:rPr>
        <w:t xml:space="preserve"> </w:t>
      </w:r>
      <w:r w:rsidRPr="00BB068D">
        <w:rPr>
          <w:color w:val="000000"/>
          <w:szCs w:val="28"/>
        </w:rPr>
        <w:t>Политической партии КОММУНИСТИЧЕСКАЯ ПАРТИЯ КОММУНИСТЫ РОССИИ</w:t>
      </w:r>
      <w:r>
        <w:rPr>
          <w:b w:val="0"/>
          <w:color w:val="000000"/>
          <w:szCs w:val="28"/>
        </w:rPr>
        <w:t>.</w:t>
      </w:r>
    </w:p>
    <w:p w:rsidR="00F06834" w:rsidRPr="00F06834" w:rsidRDefault="00F06834" w:rsidP="00A022A0">
      <w:pPr>
        <w:pStyle w:val="a4"/>
        <w:ind w:firstLine="720"/>
        <w:jc w:val="both"/>
        <w:rPr>
          <w:color w:val="000000"/>
          <w:szCs w:val="28"/>
        </w:rPr>
      </w:pPr>
    </w:p>
    <w:p w:rsidR="00711B82" w:rsidRDefault="007A4FF8" w:rsidP="0006122F">
      <w:pPr>
        <w:ind w:firstLine="720"/>
        <w:jc w:val="both"/>
        <w:rPr>
          <w:rStyle w:val="a5"/>
          <w:b w:val="0"/>
        </w:rPr>
      </w:pPr>
      <w:r>
        <w:t>3</w:t>
      </w:r>
      <w:r w:rsidR="00711B82" w:rsidRPr="008953D0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 xml:space="preserve">. </w:t>
      </w: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4"/>
      </w:tblGrid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30692C" w:rsidP="0030692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777C8"/>
    <w:rsid w:val="00080B86"/>
    <w:rsid w:val="000A3A41"/>
    <w:rsid w:val="000A4056"/>
    <w:rsid w:val="001338DE"/>
    <w:rsid w:val="00166175"/>
    <w:rsid w:val="001A6F11"/>
    <w:rsid w:val="001B75B4"/>
    <w:rsid w:val="00266FE5"/>
    <w:rsid w:val="002A0652"/>
    <w:rsid w:val="002B7A97"/>
    <w:rsid w:val="002F347F"/>
    <w:rsid w:val="0030692C"/>
    <w:rsid w:val="00390657"/>
    <w:rsid w:val="0039546B"/>
    <w:rsid w:val="003F2524"/>
    <w:rsid w:val="003F570B"/>
    <w:rsid w:val="0043206F"/>
    <w:rsid w:val="004750E0"/>
    <w:rsid w:val="0047616C"/>
    <w:rsid w:val="004B2C25"/>
    <w:rsid w:val="00502E98"/>
    <w:rsid w:val="00503EE7"/>
    <w:rsid w:val="00516E5A"/>
    <w:rsid w:val="00534283"/>
    <w:rsid w:val="00544EDB"/>
    <w:rsid w:val="005972A8"/>
    <w:rsid w:val="005A338C"/>
    <w:rsid w:val="005B1801"/>
    <w:rsid w:val="00651084"/>
    <w:rsid w:val="00676E22"/>
    <w:rsid w:val="00694C46"/>
    <w:rsid w:val="00695079"/>
    <w:rsid w:val="006B067F"/>
    <w:rsid w:val="006C5B28"/>
    <w:rsid w:val="006E2CFB"/>
    <w:rsid w:val="00711B82"/>
    <w:rsid w:val="007405B8"/>
    <w:rsid w:val="007577C8"/>
    <w:rsid w:val="00785B6C"/>
    <w:rsid w:val="00785D01"/>
    <w:rsid w:val="00793A53"/>
    <w:rsid w:val="007A4FF8"/>
    <w:rsid w:val="007B332A"/>
    <w:rsid w:val="007D75D1"/>
    <w:rsid w:val="008540AA"/>
    <w:rsid w:val="00881BE7"/>
    <w:rsid w:val="00892424"/>
    <w:rsid w:val="008A2724"/>
    <w:rsid w:val="008A7C26"/>
    <w:rsid w:val="008E7C34"/>
    <w:rsid w:val="00910CE0"/>
    <w:rsid w:val="00917D89"/>
    <w:rsid w:val="00973DD2"/>
    <w:rsid w:val="009B49CF"/>
    <w:rsid w:val="009E18FE"/>
    <w:rsid w:val="00A01188"/>
    <w:rsid w:val="00A022A0"/>
    <w:rsid w:val="00A04286"/>
    <w:rsid w:val="00A66FBB"/>
    <w:rsid w:val="00AC5A9F"/>
    <w:rsid w:val="00AF403C"/>
    <w:rsid w:val="00B03DD7"/>
    <w:rsid w:val="00B10EE0"/>
    <w:rsid w:val="00B8298F"/>
    <w:rsid w:val="00B835DC"/>
    <w:rsid w:val="00BB068D"/>
    <w:rsid w:val="00BC099E"/>
    <w:rsid w:val="00BC1A72"/>
    <w:rsid w:val="00BC4261"/>
    <w:rsid w:val="00BE1DCC"/>
    <w:rsid w:val="00C01F54"/>
    <w:rsid w:val="00C05138"/>
    <w:rsid w:val="00C34548"/>
    <w:rsid w:val="00C472DD"/>
    <w:rsid w:val="00C50345"/>
    <w:rsid w:val="00CB4AC7"/>
    <w:rsid w:val="00CB7AEA"/>
    <w:rsid w:val="00D14EEF"/>
    <w:rsid w:val="00D23ABB"/>
    <w:rsid w:val="00D33DAD"/>
    <w:rsid w:val="00D51213"/>
    <w:rsid w:val="00D55DE3"/>
    <w:rsid w:val="00D913C9"/>
    <w:rsid w:val="00D926D0"/>
    <w:rsid w:val="00DA3C64"/>
    <w:rsid w:val="00E47498"/>
    <w:rsid w:val="00E51022"/>
    <w:rsid w:val="00E56A8B"/>
    <w:rsid w:val="00E674EE"/>
    <w:rsid w:val="00E7110B"/>
    <w:rsid w:val="00E84DEB"/>
    <w:rsid w:val="00EE40E1"/>
    <w:rsid w:val="00F05BDC"/>
    <w:rsid w:val="00F06834"/>
    <w:rsid w:val="00F50576"/>
    <w:rsid w:val="00F50FA2"/>
    <w:rsid w:val="00F81174"/>
    <w:rsid w:val="00FC2D6A"/>
    <w:rsid w:val="00FE37D5"/>
    <w:rsid w:val="00FF3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6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9D0C7F-CD0F-4388-B11C-097166571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2021-04-06T10:48:00Z</cp:lastPrinted>
  <dcterms:created xsi:type="dcterms:W3CDTF">2024-05-06T08:46:00Z</dcterms:created>
  <dcterms:modified xsi:type="dcterms:W3CDTF">2024-05-13T12:20:00Z</dcterms:modified>
</cp:coreProperties>
</file>